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D4" w:rsidRPr="00503ED4" w:rsidRDefault="00503ED4" w:rsidP="00503ED4">
      <w:pPr>
        <w:shd w:val="clear" w:color="auto" w:fill="FFFFFF"/>
        <w:spacing w:line="240" w:lineRule="auto"/>
        <w:jc w:val="center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503ED4">
        <w:rPr>
          <w:rFonts w:ascii="Arial" w:eastAsia="Times New Roman" w:hAnsi="Arial" w:cs="Arial"/>
          <w:b/>
          <w:bCs/>
          <w:color w:val="44445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</w:t>
      </w:r>
      <w:proofErr w:type="gramStart"/>
      <w:r w:rsidRPr="00503ED4">
        <w:rPr>
          <w:rFonts w:ascii="Arial" w:eastAsia="Times New Roman" w:hAnsi="Arial" w:cs="Arial"/>
          <w:b/>
          <w:bCs/>
          <w:color w:val="444455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текстов</w:t>
      </w:r>
      <w:proofErr w:type="gramEnd"/>
      <w:r w:rsidRPr="00503ED4">
        <w:rPr>
          <w:rFonts w:ascii="Arial" w:eastAsia="Times New Roman" w:hAnsi="Arial" w:cs="Arial"/>
          <w:b/>
          <w:bCs/>
          <w:color w:val="44445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соответствующих нормативных правовых актов</w:t>
      </w:r>
    </w:p>
    <w:p w:rsidR="00503ED4" w:rsidRPr="00503ED4" w:rsidRDefault="00503ED4" w:rsidP="00503ED4">
      <w:pPr>
        <w:shd w:val="clear" w:color="auto" w:fill="FFFFFF"/>
        <w:spacing w:line="240" w:lineRule="auto"/>
        <w:jc w:val="center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503ED4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 </w:t>
      </w:r>
    </w:p>
    <w:p w:rsidR="00503ED4" w:rsidRPr="00503ED4" w:rsidRDefault="00503ED4" w:rsidP="00503ED4">
      <w:pPr>
        <w:shd w:val="clear" w:color="auto" w:fill="FFFFFF"/>
        <w:spacing w:line="240" w:lineRule="auto"/>
        <w:jc w:val="center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503ED4">
        <w:rPr>
          <w:rFonts w:ascii="Arial" w:eastAsia="Times New Roman" w:hAnsi="Arial" w:cs="Arial"/>
          <w:color w:val="444455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Содержание:</w:t>
      </w:r>
    </w:p>
    <w:p w:rsidR="00503ED4" w:rsidRPr="00503ED4" w:rsidRDefault="00503ED4" w:rsidP="00503ED4">
      <w:pPr>
        <w:shd w:val="clear" w:color="auto" w:fill="FFFFFF"/>
        <w:spacing w:line="240" w:lineRule="auto"/>
        <w:jc w:val="both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503ED4">
        <w:rPr>
          <w:rFonts w:ascii="Arial" w:eastAsia="Times New Roman" w:hAnsi="Arial" w:cs="Arial"/>
          <w:color w:val="444455"/>
          <w:sz w:val="24"/>
          <w:szCs w:val="24"/>
          <w:bdr w:val="none" w:sz="0" w:space="0" w:color="auto" w:frame="1"/>
          <w:shd w:val="clear" w:color="auto" w:fill="FFFFFF"/>
          <w:lang w:eastAsia="ru-RU"/>
        </w:rPr>
        <w:t>1.Муниципальный земельный контроль.</w:t>
      </w:r>
    </w:p>
    <w:p w:rsidR="00503ED4" w:rsidRPr="00503ED4" w:rsidRDefault="00503ED4" w:rsidP="00503ED4">
      <w:pPr>
        <w:shd w:val="clear" w:color="auto" w:fill="FFFFFF"/>
        <w:spacing w:line="240" w:lineRule="auto"/>
        <w:jc w:val="both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503ED4">
        <w:rPr>
          <w:rFonts w:ascii="Arial" w:eastAsia="Times New Roman" w:hAnsi="Arial" w:cs="Arial"/>
          <w:color w:val="444455"/>
          <w:sz w:val="24"/>
          <w:szCs w:val="24"/>
          <w:bdr w:val="none" w:sz="0" w:space="0" w:color="auto" w:frame="1"/>
          <w:shd w:val="clear" w:color="auto" w:fill="FFFFFF"/>
          <w:lang w:eastAsia="ru-RU"/>
        </w:rPr>
        <w:t>2. Муниципальный жилищный контроль.</w:t>
      </w:r>
    </w:p>
    <w:p w:rsidR="00503ED4" w:rsidRPr="00503ED4" w:rsidRDefault="00503ED4" w:rsidP="00503ED4">
      <w:pPr>
        <w:shd w:val="clear" w:color="auto" w:fill="FFFFFF"/>
        <w:spacing w:line="240" w:lineRule="auto"/>
        <w:jc w:val="both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503ED4">
        <w:rPr>
          <w:rFonts w:ascii="Arial" w:eastAsia="Times New Roman" w:hAnsi="Arial" w:cs="Arial"/>
          <w:color w:val="444455"/>
          <w:sz w:val="24"/>
          <w:szCs w:val="24"/>
          <w:bdr w:val="none" w:sz="0" w:space="0" w:color="auto" w:frame="1"/>
          <w:shd w:val="clear" w:color="auto" w:fill="FFFFFF"/>
          <w:lang w:eastAsia="ru-RU"/>
        </w:rPr>
        <w:t>3.Муниципальный контроль за сохранностью автомобильных дорог местного значения на территориях сельских поселений.</w:t>
      </w:r>
    </w:p>
    <w:p w:rsidR="00503ED4" w:rsidRPr="00503ED4" w:rsidRDefault="00503ED4" w:rsidP="00503ED4">
      <w:pPr>
        <w:shd w:val="clear" w:color="auto" w:fill="FFFFFF"/>
        <w:spacing w:line="240" w:lineRule="auto"/>
        <w:jc w:val="both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503ED4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 </w:t>
      </w:r>
    </w:p>
    <w:tbl>
      <w:tblPr>
        <w:tblW w:w="14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7"/>
        <w:gridCol w:w="7007"/>
        <w:gridCol w:w="4266"/>
      </w:tblGrid>
      <w:tr w:rsidR="00503ED4" w:rsidRPr="00503ED4" w:rsidTr="00503ED4">
        <w:tc>
          <w:tcPr>
            <w:tcW w:w="15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1.МУНИЦИПАЛЬНЫЙ ЗЕМЕЛЬНЫЙ КОНТРОЛЬ</w:t>
            </w:r>
          </w:p>
        </w:tc>
      </w:tr>
      <w:tr w:rsidR="00503ED4" w:rsidRPr="00503ED4" w:rsidTr="00503ED4">
        <w:tc>
          <w:tcPr>
            <w:tcW w:w="3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Наименование и реквизиты нормативного правового акта, иного документа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Описание круга лиц и (или) видов деятельности и (или) перечня объектов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503ED4" w:rsidRPr="00503ED4" w:rsidTr="00503ED4">
        <w:tc>
          <w:tcPr>
            <w:tcW w:w="151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Международные договоры Российской Федерации</w:t>
            </w:r>
          </w:p>
        </w:tc>
      </w:tr>
      <w:tr w:rsidR="00503ED4" w:rsidRPr="00503ED4" w:rsidTr="00503ED4">
        <w:tc>
          <w:tcPr>
            <w:tcW w:w="3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03ED4" w:rsidRPr="00503ED4" w:rsidTr="00503ED4">
        <w:tc>
          <w:tcPr>
            <w:tcW w:w="151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Акты органов Евразийского экономического союза</w:t>
            </w:r>
          </w:p>
        </w:tc>
      </w:tr>
      <w:tr w:rsidR="00503ED4" w:rsidRPr="00503ED4" w:rsidTr="00503ED4">
        <w:tc>
          <w:tcPr>
            <w:tcW w:w="3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03ED4" w:rsidRPr="00503ED4" w:rsidTr="00503ED4">
        <w:tc>
          <w:tcPr>
            <w:tcW w:w="151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Федеральные конституционные законы и федеральные законы</w:t>
            </w:r>
          </w:p>
        </w:tc>
      </w:tr>
      <w:tr w:rsidR="00503ED4" w:rsidRPr="00503ED4" w:rsidTr="00503ED4">
        <w:tc>
          <w:tcPr>
            <w:tcW w:w="3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both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hyperlink r:id="rId4" w:history="1">
              <w:r w:rsidRPr="00503ED4">
                <w:rPr>
                  <w:rFonts w:ascii="Arial" w:eastAsia="Times New Roman" w:hAnsi="Arial" w:cs="Arial"/>
                  <w:color w:val="66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Земельный кодекс Российской Федерации от 25.10.2001 N 136-</w:t>
              </w:r>
              <w:r w:rsidRPr="00503ED4">
                <w:rPr>
                  <w:rFonts w:ascii="Arial" w:eastAsia="Times New Roman" w:hAnsi="Arial" w:cs="Arial"/>
                  <w:color w:val="66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lastRenderedPageBreak/>
                <w:t>ФЗ</w:t>
              </w:r>
            </w:hyperlink>
            <w:r w:rsidRPr="00503ED4">
              <w:rPr>
                <w:rFonts w:ascii="Calibri" w:eastAsia="Times New Roman" w:hAnsi="Calibri" w:cs="Calibri"/>
                <w:color w:val="333333"/>
                <w:lang w:eastAsia="ru-RU"/>
              </w:rPr>
              <w:t> </w:t>
            </w:r>
            <w:hyperlink r:id="rId5" w:history="1">
              <w:r w:rsidRPr="00503ED4">
                <w:rPr>
                  <w:rFonts w:ascii="Arial" w:eastAsia="Times New Roman" w:hAnsi="Arial" w:cs="Arial"/>
                  <w:color w:val="66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Федеральный закон от 06.10.2003 N 131-ФЗ «Об общих принципах организации местного самоуправления в Российской Федерации»</w:t>
              </w:r>
            </w:hyperlink>
          </w:p>
          <w:p w:rsidR="00503ED4" w:rsidRPr="00503ED4" w:rsidRDefault="00503ED4" w:rsidP="00503ED4">
            <w:pPr>
              <w:spacing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Calibri" w:eastAsia="Times New Roman" w:hAnsi="Calibri" w:cs="Calibri"/>
                <w:color w:val="333333"/>
                <w:lang w:eastAsia="ru-RU"/>
              </w:rPr>
              <w:t> </w:t>
            </w:r>
            <w:r w:rsidRPr="00503ED4">
              <w:rPr>
                <w:rFonts w:ascii="Calibri" w:eastAsia="Times New Roman" w:hAnsi="Calibri" w:cs="Calibri"/>
                <w:color w:val="333333"/>
                <w:lang w:eastAsia="ru-RU"/>
              </w:rPr>
              <w:br/>
            </w:r>
            <w:hyperlink r:id="rId6" w:history="1">
              <w:r w:rsidRPr="00503ED4">
                <w:rPr>
                  <w:rFonts w:ascii="Arial" w:eastAsia="Times New Roman" w:hAnsi="Arial" w:cs="Arial"/>
                  <w:color w:val="66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  <w:r w:rsidRPr="00503ED4">
              <w:rPr>
                <w:rFonts w:ascii="Calibri" w:eastAsia="Times New Roman" w:hAnsi="Calibri" w:cs="Calibri"/>
                <w:color w:val="333333"/>
                <w:lang w:eastAsia="ru-RU"/>
              </w:rPr>
              <w:t>         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Главы 6,12</w:t>
            </w:r>
          </w:p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Статьи 15,15.1,17.1</w:t>
            </w:r>
          </w:p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Статья </w:t>
            </w:r>
            <w:proofErr w:type="gramStart"/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6,главы</w:t>
            </w:r>
            <w:proofErr w:type="gramEnd"/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 xml:space="preserve"> 2,3</w:t>
            </w:r>
          </w:p>
          <w:p w:rsidR="00503ED4" w:rsidRPr="00503ED4" w:rsidRDefault="00503ED4" w:rsidP="00503ED4">
            <w:pPr>
              <w:spacing w:line="240" w:lineRule="auto"/>
              <w:jc w:val="both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Calibri" w:eastAsia="Times New Roman" w:hAnsi="Calibri" w:cs="Calibri"/>
                <w:color w:val="333333"/>
                <w:lang w:eastAsia="ru-RU"/>
              </w:rPr>
              <w:t>                               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both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Соблюдение органами государственной власти, органами местного самоуправления, </w:t>
            </w: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      </w:r>
          </w:p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Calibri" w:eastAsia="Times New Roman" w:hAnsi="Calibri" w:cs="Calibri"/>
                <w:color w:val="333333"/>
                <w:lang w:eastAsia="ru-RU"/>
              </w:rPr>
              <w:t>  </w:t>
            </w:r>
          </w:p>
        </w:tc>
      </w:tr>
      <w:tr w:rsidR="00503ED4" w:rsidRPr="00503ED4" w:rsidTr="00503ED4">
        <w:tc>
          <w:tcPr>
            <w:tcW w:w="151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Указы и распоряжения Президента Российской Федерации, постановления и распоряжения Правительства Российской Федерации</w:t>
            </w:r>
          </w:p>
        </w:tc>
      </w:tr>
      <w:tr w:rsidR="00503ED4" w:rsidRPr="00503ED4" w:rsidTr="00503ED4">
        <w:tc>
          <w:tcPr>
            <w:tcW w:w="3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hyperlink r:id="rId7" w:history="1">
              <w:r w:rsidRPr="00503ED4">
                <w:rPr>
                  <w:rFonts w:ascii="Arial" w:eastAsia="Times New Roman" w:hAnsi="Arial" w:cs="Arial"/>
                  <w:color w:val="66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Постановление Правительства Российской Федерации от 26.12.2014 N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</w:t>
              </w:r>
              <w:r w:rsidRPr="00503ED4">
                <w:rPr>
                  <w:rFonts w:ascii="Arial" w:eastAsia="Times New Roman" w:hAnsi="Arial" w:cs="Arial"/>
                  <w:color w:val="66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lastRenderedPageBreak/>
                <w:t>муниципальный земельный контроль»</w:t>
              </w:r>
            </w:hyperlink>
            <w:r w:rsidRPr="00503ED4"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503ED4"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Пункт 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both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 xml:space="preserve">Соблюдение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</w:t>
            </w: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      </w:r>
          </w:p>
        </w:tc>
      </w:tr>
      <w:tr w:rsidR="00503ED4" w:rsidRPr="00503ED4" w:rsidTr="00503ED4">
        <w:tc>
          <w:tcPr>
            <w:tcW w:w="151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Нормативные правовые акты федеральных органов исполнительной власти</w:t>
            </w:r>
          </w:p>
        </w:tc>
      </w:tr>
      <w:tr w:rsidR="00503ED4" w:rsidRPr="00503ED4" w:rsidTr="00503ED4">
        <w:tc>
          <w:tcPr>
            <w:tcW w:w="3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both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hyperlink r:id="rId8" w:history="1">
              <w:r w:rsidRPr="00503ED4">
                <w:rPr>
                  <w:rFonts w:ascii="Arial" w:eastAsia="Times New Roman" w:hAnsi="Arial" w:cs="Arial"/>
                  <w:color w:val="66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Приказ Министерства экономического развития Российской Федерации от 30.04.2009 N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  <w:r w:rsidRPr="00503ED4"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Приложения № 1-3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both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Соблюдение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      </w:r>
          </w:p>
        </w:tc>
      </w:tr>
      <w:tr w:rsidR="00503ED4" w:rsidRPr="00503ED4" w:rsidTr="00503ED4">
        <w:tc>
          <w:tcPr>
            <w:tcW w:w="151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Законы и нормативные правовые акты субъектов Российской Федерации</w:t>
            </w:r>
          </w:p>
        </w:tc>
      </w:tr>
      <w:tr w:rsidR="00503ED4" w:rsidRPr="00503ED4" w:rsidTr="00503ED4">
        <w:tc>
          <w:tcPr>
            <w:tcW w:w="3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both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hyperlink r:id="rId9" w:history="1">
              <w:r w:rsidRPr="00503ED4">
                <w:rPr>
                  <w:rFonts w:ascii="Arial" w:eastAsia="Times New Roman" w:hAnsi="Arial" w:cs="Arial"/>
                  <w:color w:val="66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Постановление Администрации Алтайского края от 02 сентября 2015 г. №349 «Об утверждении порядка осуществления муниципального земельного контроля на </w:t>
              </w:r>
              <w:r w:rsidRPr="00503ED4">
                <w:rPr>
                  <w:rFonts w:ascii="Arial" w:eastAsia="Times New Roman" w:hAnsi="Arial" w:cs="Arial"/>
                  <w:color w:val="66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lastRenderedPageBreak/>
                <w:t>территории Алтайского края»</w:t>
              </w:r>
            </w:hyperlink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Пункт 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both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 xml:space="preserve">Соблюдение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</w:t>
            </w: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      </w:r>
          </w:p>
        </w:tc>
      </w:tr>
      <w:tr w:rsidR="00503ED4" w:rsidRPr="00503ED4" w:rsidTr="00503ED4">
        <w:tc>
          <w:tcPr>
            <w:tcW w:w="151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Муниципальные правовые акты</w:t>
            </w:r>
          </w:p>
        </w:tc>
      </w:tr>
      <w:tr w:rsidR="00503ED4" w:rsidRPr="00503ED4" w:rsidTr="00503ED4">
        <w:tc>
          <w:tcPr>
            <w:tcW w:w="3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hyperlink r:id="rId10" w:history="1">
              <w:r w:rsidRPr="00503ED4">
                <w:rPr>
                  <w:rFonts w:ascii="Arial" w:eastAsia="Times New Roman" w:hAnsi="Arial" w:cs="Arial"/>
                  <w:b/>
                  <w:bCs/>
                  <w:color w:val="00B0F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Решение от 27.09.2021 № 27 Об утверждении Положения «О порядке осуществления муниципального земельного контроля на территории муниципального образования </w:t>
              </w:r>
              <w:proofErr w:type="spellStart"/>
              <w:r w:rsidRPr="00503ED4">
                <w:rPr>
                  <w:rFonts w:ascii="Arial" w:eastAsia="Times New Roman" w:hAnsi="Arial" w:cs="Arial"/>
                  <w:b/>
                  <w:bCs/>
                  <w:color w:val="00B0F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Заринский</w:t>
              </w:r>
              <w:proofErr w:type="spellEnd"/>
              <w:r w:rsidRPr="00503ED4">
                <w:rPr>
                  <w:rFonts w:ascii="Arial" w:eastAsia="Times New Roman" w:hAnsi="Arial" w:cs="Arial"/>
                  <w:b/>
                  <w:bCs/>
                  <w:color w:val="00B0F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район Алтайского края</w:t>
              </w:r>
            </w:hyperlink>
            <w:r w:rsidRPr="00503ED4">
              <w:rPr>
                <w:rFonts w:ascii="Calibri" w:eastAsia="Times New Roman" w:hAnsi="Calibri" w:cs="Calibri"/>
                <w:color w:val="333333"/>
                <w:lang w:eastAsia="ru-RU"/>
              </w:rPr>
              <w:t> </w:t>
            </w:r>
            <w:hyperlink r:id="rId11" w:history="1">
              <w:r w:rsidRPr="00503ED4">
                <w:rPr>
                  <w:rFonts w:ascii="Roboto-Regular" w:eastAsia="Times New Roman" w:hAnsi="Roboto-Regular" w:cs="Times New Roman"/>
                  <w:b/>
                  <w:bCs/>
                  <w:color w:val="039BE5"/>
                  <w:sz w:val="24"/>
                  <w:szCs w:val="24"/>
                  <w:u w:val="single"/>
                  <w:lang w:eastAsia="ru-RU"/>
                </w:rPr>
                <w:t>(с изменениями от 25.11.2021 № 39)</w:t>
              </w:r>
            </w:hyperlink>
            <w:r w:rsidRPr="00503ED4">
              <w:rPr>
                <w:rFonts w:ascii="Roboto-Regular" w:eastAsia="Times New Roman" w:hAnsi="Roboto-Regular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hyperlink r:id="rId12" w:history="1">
              <w:r w:rsidRPr="00503ED4">
                <w:rPr>
                  <w:rFonts w:ascii="Arial" w:eastAsia="Times New Roman" w:hAnsi="Arial" w:cs="Arial"/>
                  <w:b/>
                  <w:bCs/>
                  <w:color w:val="0563C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»</w:t>
              </w:r>
            </w:hyperlink>
            <w:r w:rsidRPr="00503ED4">
              <w:rPr>
                <w:rFonts w:ascii="Roboto-Regular" w:eastAsia="Times New Roman" w:hAnsi="Roboto-Regular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503ED4">
              <w:rPr>
                <w:rFonts w:ascii="Calibri" w:eastAsia="Times New Roman" w:hAnsi="Calibri" w:cs="Calibri"/>
                <w:b/>
                <w:bCs/>
                <w:color w:val="333333"/>
                <w:lang w:eastAsia="ru-RU"/>
              </w:rPr>
              <w:t> 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 Разделы 2-3</w:t>
            </w:r>
          </w:p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 xml:space="preserve">Разделы 1,2,5 Положения о муниципальном земельном контроле на территории муниципального образования </w:t>
            </w:r>
            <w:proofErr w:type="spellStart"/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Заринский</w:t>
            </w:r>
            <w:proofErr w:type="spellEnd"/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both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Соблюдение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      </w:r>
          </w:p>
        </w:tc>
      </w:tr>
      <w:tr w:rsidR="00503ED4" w:rsidRPr="00503ED4" w:rsidTr="00503ED4">
        <w:tc>
          <w:tcPr>
            <w:tcW w:w="151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Иные документы, обязательность соблюдения которых установлена законодательством Российской Федерации</w:t>
            </w:r>
          </w:p>
        </w:tc>
      </w:tr>
      <w:tr w:rsidR="00503ED4" w:rsidRPr="00503ED4" w:rsidTr="00503ED4">
        <w:tc>
          <w:tcPr>
            <w:tcW w:w="3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Calibri" w:eastAsia="Times New Roman" w:hAnsi="Calibri" w:cs="Calibri"/>
                <w:b/>
                <w:bCs/>
                <w:color w:val="333333"/>
                <w:lang w:eastAsia="ru-RU"/>
              </w:rPr>
              <w:t> 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Calibri" w:eastAsia="Times New Roman" w:hAnsi="Calibri" w:cs="Calibri"/>
                <w:b/>
                <w:bCs/>
                <w:color w:val="333333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503ED4" w:rsidRPr="00503ED4" w:rsidRDefault="00503ED4" w:rsidP="00503ED4">
      <w:pPr>
        <w:shd w:val="clear" w:color="auto" w:fill="FFFFFF"/>
        <w:spacing w:line="240" w:lineRule="auto"/>
        <w:jc w:val="center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503ED4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lastRenderedPageBreak/>
        <w:br/>
        <w:t> </w:t>
      </w:r>
    </w:p>
    <w:tbl>
      <w:tblPr>
        <w:tblW w:w="15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0"/>
        <w:gridCol w:w="7361"/>
        <w:gridCol w:w="4394"/>
      </w:tblGrid>
      <w:tr w:rsidR="00503ED4" w:rsidRPr="00503ED4" w:rsidTr="00503ED4">
        <w:tc>
          <w:tcPr>
            <w:tcW w:w="15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2.МУНИЦИПАЛЬНЫЙ ЖИЛИЩНЫЙ КОНТРОЛЬ</w:t>
            </w:r>
          </w:p>
        </w:tc>
      </w:tr>
      <w:tr w:rsidR="00503ED4" w:rsidRPr="00503ED4" w:rsidTr="00503ED4">
        <w:tc>
          <w:tcPr>
            <w:tcW w:w="3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Наименование и реквизиты нормативного правового акта, иного документа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Описание круга лиц и (или) видов деятельности и (или) перечня объектов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503ED4" w:rsidRPr="00503ED4" w:rsidTr="00503ED4">
        <w:tc>
          <w:tcPr>
            <w:tcW w:w="151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Международные договоры Российской Федерации</w:t>
            </w:r>
          </w:p>
        </w:tc>
      </w:tr>
      <w:tr w:rsidR="00503ED4" w:rsidRPr="00503ED4" w:rsidTr="00503ED4">
        <w:tc>
          <w:tcPr>
            <w:tcW w:w="3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03ED4" w:rsidRPr="00503ED4" w:rsidTr="00503ED4">
        <w:tc>
          <w:tcPr>
            <w:tcW w:w="151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Акты органов Евразийского экономического союза</w:t>
            </w:r>
          </w:p>
        </w:tc>
      </w:tr>
      <w:tr w:rsidR="00503ED4" w:rsidRPr="00503ED4" w:rsidTr="00503ED4">
        <w:tc>
          <w:tcPr>
            <w:tcW w:w="3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03ED4" w:rsidRPr="00503ED4" w:rsidTr="00503ED4">
        <w:tc>
          <w:tcPr>
            <w:tcW w:w="151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Федеральные конституционные законы и федеральные законы</w:t>
            </w:r>
          </w:p>
        </w:tc>
      </w:tr>
      <w:tr w:rsidR="00503ED4" w:rsidRPr="00503ED4" w:rsidTr="00503ED4">
        <w:tc>
          <w:tcPr>
            <w:tcW w:w="3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both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hyperlink r:id="rId13" w:history="1">
              <w:r w:rsidRPr="00503ED4">
                <w:rPr>
                  <w:rFonts w:ascii="Arial" w:eastAsia="Times New Roman" w:hAnsi="Arial" w:cs="Arial"/>
                  <w:color w:val="66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Жилищный кодекс Российской Федерации от 29.12.2004 N 188-ФЗ</w:t>
              </w:r>
            </w:hyperlink>
          </w:p>
          <w:p w:rsidR="00503ED4" w:rsidRPr="00503ED4" w:rsidRDefault="00503ED4" w:rsidP="00503ED4">
            <w:pPr>
              <w:spacing w:line="240" w:lineRule="auto"/>
              <w:jc w:val="both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hyperlink r:id="rId14" w:history="1">
              <w:r w:rsidRPr="00503ED4">
                <w:rPr>
                  <w:rFonts w:ascii="Arial" w:eastAsia="Times New Roman" w:hAnsi="Arial" w:cs="Arial"/>
                  <w:color w:val="66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  </w:r>
            </w:hyperlink>
          </w:p>
          <w:p w:rsidR="00503ED4" w:rsidRPr="00503ED4" w:rsidRDefault="00503ED4" w:rsidP="00503ED4">
            <w:pPr>
              <w:spacing w:line="240" w:lineRule="auto"/>
              <w:jc w:val="both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hyperlink r:id="rId15" w:history="1">
              <w:r w:rsidRPr="00503ED4">
                <w:rPr>
                  <w:rFonts w:ascii="Arial" w:eastAsia="Times New Roman" w:hAnsi="Arial" w:cs="Arial"/>
                  <w:color w:val="66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Федеральный закон от 06.10.2003 № 131-ФЗ «Об общих принципах организации местного самоуправления в Российской Федерации»;</w:t>
              </w:r>
            </w:hyperlink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Разделы 2,3,3.1,7,8,9</w:t>
            </w:r>
          </w:p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 xml:space="preserve">Статья </w:t>
            </w:r>
            <w:proofErr w:type="gramStart"/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6,главы</w:t>
            </w:r>
            <w:proofErr w:type="gramEnd"/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 xml:space="preserve"> 2,3</w:t>
            </w:r>
          </w:p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Статьи 15,15.1,17.1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both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      </w:r>
          </w:p>
        </w:tc>
      </w:tr>
      <w:tr w:rsidR="00503ED4" w:rsidRPr="00503ED4" w:rsidTr="00503ED4">
        <w:tc>
          <w:tcPr>
            <w:tcW w:w="151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Указы и распоряжения Президента Российской Федерации, постановления и распоряжения Правительства Российской Федерации</w:t>
            </w:r>
          </w:p>
        </w:tc>
      </w:tr>
      <w:tr w:rsidR="00503ED4" w:rsidRPr="00503ED4" w:rsidTr="00503ED4">
        <w:tc>
          <w:tcPr>
            <w:tcW w:w="3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hyperlink r:id="rId16" w:history="1">
              <w:r w:rsidRPr="00503ED4">
                <w:rPr>
                  <w:rFonts w:ascii="Arial" w:eastAsia="Times New Roman" w:hAnsi="Arial" w:cs="Arial"/>
                  <w:color w:val="66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        </w:r>
            </w:hyperlink>
          </w:p>
          <w:p w:rsidR="00503ED4" w:rsidRPr="00503ED4" w:rsidRDefault="00503ED4" w:rsidP="00503ED4">
            <w:pPr>
              <w:spacing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hyperlink r:id="rId17" w:history="1">
              <w:r w:rsidRPr="00503ED4">
                <w:rPr>
                  <w:rFonts w:ascii="Arial" w:eastAsia="Times New Roman" w:hAnsi="Arial" w:cs="Arial"/>
                  <w:color w:val="66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Постановление Правительства Российской Федерации от 21.01.2006 № 25 «Об утверждении Правил пользования жилыми помещениями»</w:t>
              </w:r>
            </w:hyperlink>
          </w:p>
          <w:p w:rsidR="00503ED4" w:rsidRPr="00503ED4" w:rsidRDefault="00503ED4" w:rsidP="00503ED4">
            <w:pPr>
              <w:spacing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hyperlink r:id="rId18" w:history="1">
              <w:r w:rsidRPr="00503ED4">
                <w:rPr>
                  <w:rFonts w:ascii="Arial" w:eastAsia="Times New Roman" w:hAnsi="Arial" w:cs="Arial"/>
                  <w:color w:val="66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</w:t>
              </w:r>
              <w:r w:rsidRPr="00503ED4">
                <w:rPr>
                  <w:rFonts w:ascii="Arial" w:eastAsia="Times New Roman" w:hAnsi="Arial" w:cs="Arial"/>
                  <w:color w:val="66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lastRenderedPageBreak/>
                <w:t>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  </w:r>
            </w:hyperlink>
          </w:p>
          <w:p w:rsidR="00503ED4" w:rsidRPr="00503ED4" w:rsidRDefault="00503ED4" w:rsidP="00503ED4">
            <w:pPr>
              <w:spacing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hyperlink r:id="rId19" w:history="1">
              <w:r w:rsidRPr="00503ED4">
                <w:rPr>
                  <w:rFonts w:ascii="Arial" w:eastAsia="Times New Roman" w:hAnsi="Arial" w:cs="Arial"/>
                  <w:color w:val="66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Постановление Правительства Российской Федерации от 14.05.2013 № 410 «О мерах по обеспечению безопасности при использовании и содержании внутридомового и внутриквартирного газового оборудования</w:t>
              </w:r>
            </w:hyperlink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Пункт 1</w:t>
            </w:r>
          </w:p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Пункт 1</w:t>
            </w:r>
          </w:p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Пункт 1</w:t>
            </w:r>
          </w:p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Пункт 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both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      </w:r>
          </w:p>
        </w:tc>
      </w:tr>
      <w:tr w:rsidR="00503ED4" w:rsidRPr="00503ED4" w:rsidTr="00503ED4">
        <w:tc>
          <w:tcPr>
            <w:tcW w:w="151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Нормативные правовые акты федеральных органов исполнительной власти</w:t>
            </w:r>
          </w:p>
        </w:tc>
      </w:tr>
      <w:tr w:rsidR="00503ED4" w:rsidRPr="00503ED4" w:rsidTr="00503ED4">
        <w:tc>
          <w:tcPr>
            <w:tcW w:w="3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both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hyperlink r:id="rId20" w:history="1">
              <w:r w:rsidRPr="00503ED4">
                <w:rPr>
                  <w:rFonts w:ascii="Arial" w:eastAsia="Times New Roman" w:hAnsi="Arial" w:cs="Arial"/>
                  <w:color w:val="66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Постановление Госстроя Российской Федерации от 27.09.2003 № 170 «Об утверждении Правил и норм технической эксплуатации жилищного фонда»</w:t>
              </w:r>
            </w:hyperlink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 Пункт 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03ED4" w:rsidRPr="00503ED4" w:rsidTr="00503ED4">
        <w:tc>
          <w:tcPr>
            <w:tcW w:w="151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Законы и нормативные правовые акты субъектов Российской Федерации</w:t>
            </w:r>
          </w:p>
        </w:tc>
      </w:tr>
      <w:tr w:rsidR="00503ED4" w:rsidRPr="00503ED4" w:rsidTr="00503ED4">
        <w:tc>
          <w:tcPr>
            <w:tcW w:w="3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both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hyperlink r:id="rId21" w:history="1">
              <w:r w:rsidRPr="00503ED4">
                <w:rPr>
                  <w:rFonts w:ascii="Arial" w:eastAsia="Times New Roman" w:hAnsi="Arial" w:cs="Arial"/>
                  <w:color w:val="66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закон Алтайского края от 04.09.2013 № 47-ЗС «О муниципальном жилищном контроле на территории Алтайского края»</w:t>
              </w:r>
            </w:hyperlink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Статьи 4,5,6.1.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both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      </w:r>
          </w:p>
        </w:tc>
      </w:tr>
      <w:tr w:rsidR="00503ED4" w:rsidRPr="00503ED4" w:rsidTr="00503ED4">
        <w:tc>
          <w:tcPr>
            <w:tcW w:w="151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Муниципальные правовые акты</w:t>
            </w:r>
          </w:p>
        </w:tc>
      </w:tr>
      <w:tr w:rsidR="00503ED4" w:rsidRPr="00503ED4" w:rsidTr="00503ED4">
        <w:tc>
          <w:tcPr>
            <w:tcW w:w="3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hyperlink r:id="rId22" w:history="1">
              <w:r w:rsidRPr="00503ED4">
                <w:rPr>
                  <w:rFonts w:ascii="Arial" w:eastAsia="Times New Roman" w:hAnsi="Arial" w:cs="Arial"/>
                  <w:b/>
                  <w:bCs/>
                  <w:color w:val="0563C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Решение от 27.09.2021 № 26 Об утверждении Положения о порядке осуществления муниципального жилищного контроля на территории муниципального образования </w:t>
              </w:r>
              <w:proofErr w:type="spellStart"/>
              <w:r w:rsidRPr="00503ED4">
                <w:rPr>
                  <w:rFonts w:ascii="Arial" w:eastAsia="Times New Roman" w:hAnsi="Arial" w:cs="Arial"/>
                  <w:b/>
                  <w:bCs/>
                  <w:color w:val="0563C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Заринский</w:t>
              </w:r>
              <w:proofErr w:type="spellEnd"/>
              <w:r w:rsidRPr="00503ED4">
                <w:rPr>
                  <w:rFonts w:ascii="Arial" w:eastAsia="Times New Roman" w:hAnsi="Arial" w:cs="Arial"/>
                  <w:b/>
                  <w:bCs/>
                  <w:color w:val="0563C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район Алтайского края (с изменениями от 25.11.2021 № 38)</w:t>
              </w:r>
            </w:hyperlink>
            <w:r w:rsidRPr="00503ED4">
              <w:rPr>
                <w:rFonts w:ascii="Calibri" w:eastAsia="Times New Roman" w:hAnsi="Calibri" w:cs="Calibri"/>
                <w:b/>
                <w:bCs/>
                <w:color w:val="333333"/>
                <w:lang w:eastAsia="ru-RU"/>
              </w:rPr>
              <w:t> 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Разделы 3,4</w:t>
            </w:r>
          </w:p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Раздел 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both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      </w:r>
          </w:p>
        </w:tc>
      </w:tr>
      <w:tr w:rsidR="00503ED4" w:rsidRPr="00503ED4" w:rsidTr="00503ED4">
        <w:tc>
          <w:tcPr>
            <w:tcW w:w="151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Иные документы, обязательность соблюдения которых установлена законодательством Российской Федерации</w:t>
            </w:r>
          </w:p>
        </w:tc>
      </w:tr>
      <w:tr w:rsidR="00503ED4" w:rsidRPr="00503ED4" w:rsidTr="00503ED4">
        <w:tc>
          <w:tcPr>
            <w:tcW w:w="3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Calibri" w:eastAsia="Times New Roman" w:hAnsi="Calibri" w:cs="Calibri"/>
                <w:b/>
                <w:bCs/>
                <w:color w:val="333333"/>
                <w:lang w:eastAsia="ru-RU"/>
              </w:rPr>
              <w:t> 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Calibri" w:eastAsia="Times New Roman" w:hAnsi="Calibri" w:cs="Calibri"/>
                <w:b/>
                <w:bCs/>
                <w:color w:val="333333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503ED4" w:rsidRPr="00503ED4" w:rsidRDefault="00503ED4" w:rsidP="00503ED4">
      <w:pPr>
        <w:shd w:val="clear" w:color="auto" w:fill="FFFFFF"/>
        <w:spacing w:line="240" w:lineRule="auto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503ED4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 </w:t>
      </w:r>
    </w:p>
    <w:tbl>
      <w:tblPr>
        <w:tblW w:w="15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7"/>
        <w:gridCol w:w="6696"/>
        <w:gridCol w:w="4202"/>
      </w:tblGrid>
      <w:tr w:rsidR="00503ED4" w:rsidRPr="00503ED4" w:rsidTr="00503ED4">
        <w:tc>
          <w:tcPr>
            <w:tcW w:w="15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proofErr w:type="gramStart"/>
            <w:r w:rsidRPr="00503ED4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МУНИЦИПАЛЬНЫЙ  КОНТРОЛЬ</w:t>
            </w:r>
            <w:proofErr w:type="gramEnd"/>
            <w:r w:rsidRPr="00503ED4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 xml:space="preserve"> ЗА СОХРАННОСТЬЮ АВТОМОБИЛЬНЫХ ДОРОГ</w:t>
            </w:r>
          </w:p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МЕСТНОГО ЗНАЧЕНИЯ НА ТЕРРИТОРИИ СЕЛЬСКИХ ПОСЕЛЕНИЙ</w:t>
            </w:r>
          </w:p>
        </w:tc>
      </w:tr>
      <w:tr w:rsidR="00503ED4" w:rsidRPr="00503ED4" w:rsidTr="00503ED4"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Наименование и реквизиты нормативного правового акта, иного документа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Описание круга лиц и (или) видов деятельности и (или) перечня объектов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503ED4" w:rsidRPr="00503ED4" w:rsidTr="00503ED4">
        <w:tc>
          <w:tcPr>
            <w:tcW w:w="151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Международные договоры Российской Федерации</w:t>
            </w:r>
          </w:p>
        </w:tc>
      </w:tr>
      <w:tr w:rsidR="00503ED4" w:rsidRPr="00503ED4" w:rsidTr="00503ED4"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both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Calibri" w:eastAsia="Times New Roman" w:hAnsi="Calibri" w:cs="Calibri"/>
                <w:color w:val="333333"/>
                <w:lang w:eastAsia="ru-RU"/>
              </w:rPr>
              <w:t>   </w:t>
            </w:r>
          </w:p>
        </w:tc>
      </w:tr>
      <w:tr w:rsidR="00503ED4" w:rsidRPr="00503ED4" w:rsidTr="00503ED4">
        <w:tc>
          <w:tcPr>
            <w:tcW w:w="151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Акты органов Евразийского экономического союза</w:t>
            </w:r>
          </w:p>
        </w:tc>
      </w:tr>
      <w:tr w:rsidR="00503ED4" w:rsidRPr="00503ED4" w:rsidTr="00503ED4"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hyperlink r:id="rId23" w:history="1">
              <w:r w:rsidRPr="00503ED4">
                <w:rPr>
                  <w:rFonts w:ascii="Arial" w:eastAsia="Times New Roman" w:hAnsi="Arial" w:cs="Arial"/>
                  <w:color w:val="66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Технический регламент Таможенного союза ТР ТС 014/2011 "Безопасность автомобильных дорог", утвержден Решением Комиссии Таможенного союза от 18.10.2011 N 827</w:t>
              </w:r>
            </w:hyperlink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Статьи 1-3, приложения 1,2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both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Юридические лица, их руководители и иные должностные лица, индивидуальные предприниматели и их уполномоченные представители, физические лица, их деятельность по соблюдению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дорог.   </w:t>
            </w:r>
          </w:p>
        </w:tc>
      </w:tr>
      <w:tr w:rsidR="00503ED4" w:rsidRPr="00503ED4" w:rsidTr="00503ED4">
        <w:tc>
          <w:tcPr>
            <w:tcW w:w="151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Федеральные конституционные законы и федеральные законы</w:t>
            </w:r>
          </w:p>
        </w:tc>
      </w:tr>
      <w:tr w:rsidR="00503ED4" w:rsidRPr="00503ED4" w:rsidTr="00503ED4"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hyperlink r:id="rId24" w:history="1">
              <w:r w:rsidRPr="00503ED4">
                <w:rPr>
                  <w:rFonts w:ascii="Arial" w:eastAsia="Times New Roman" w:hAnsi="Arial" w:cs="Arial"/>
                  <w:color w:val="66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Федеральный закон от 6 октября 2003 г. N 131-ФЗ “Об общих принципах организации местного самоуправления в Российской Федерации”</w:t>
              </w:r>
            </w:hyperlink>
          </w:p>
          <w:p w:rsidR="00503ED4" w:rsidRPr="00503ED4" w:rsidRDefault="00503ED4" w:rsidP="00503ED4">
            <w:pPr>
              <w:spacing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hyperlink r:id="rId25" w:history="1">
              <w:r w:rsidRPr="00503ED4">
                <w:rPr>
                  <w:rFonts w:ascii="Arial" w:eastAsia="Times New Roman" w:hAnsi="Arial" w:cs="Arial"/>
                  <w:color w:val="66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Федеральный закон от 26 декабря 2008 г.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</w:t>
              </w:r>
            </w:hyperlink>
          </w:p>
          <w:p w:rsidR="00503ED4" w:rsidRPr="00503ED4" w:rsidRDefault="00503ED4" w:rsidP="00503ED4">
            <w:pPr>
              <w:spacing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hyperlink r:id="rId26" w:history="1">
              <w:r w:rsidRPr="00503ED4">
                <w:rPr>
                  <w:rFonts w:ascii="Arial" w:eastAsia="Times New Roman" w:hAnsi="Arial" w:cs="Arial"/>
                  <w:color w:val="66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Федеральный закон от 08.11.2007 №257 -ФЗ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</w:r>
            </w:hyperlink>
          </w:p>
          <w:p w:rsidR="00503ED4" w:rsidRPr="00503ED4" w:rsidRDefault="00503ED4" w:rsidP="00503ED4">
            <w:pPr>
              <w:spacing w:line="240" w:lineRule="auto"/>
              <w:jc w:val="both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hyperlink r:id="rId27" w:history="1">
              <w:r w:rsidRPr="00503ED4">
                <w:rPr>
                  <w:rFonts w:ascii="Arial" w:eastAsia="Times New Roman" w:hAnsi="Arial" w:cs="Arial"/>
                  <w:color w:val="66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Федеральный закон от 10.12.1995 № 196- ФЗ «О безопасности дорожного движения»</w:t>
              </w:r>
            </w:hyperlink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Статьи 15,15.1,17.1</w:t>
            </w:r>
          </w:p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 xml:space="preserve">Статья </w:t>
            </w:r>
            <w:proofErr w:type="gramStart"/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6,главы</w:t>
            </w:r>
            <w:proofErr w:type="gramEnd"/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 xml:space="preserve"> 2,3</w:t>
            </w:r>
          </w:p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Главы 2-8</w:t>
            </w:r>
          </w:p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Главы 3-4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both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Юридические лица, их руководители и иные должностные лица, индивидуальные предприниматели и их уполномоченные представители, физические лица, их деятельность по соблюдению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дорог. </w:t>
            </w:r>
          </w:p>
        </w:tc>
      </w:tr>
      <w:tr w:rsidR="00503ED4" w:rsidRPr="00503ED4" w:rsidTr="00503ED4">
        <w:tc>
          <w:tcPr>
            <w:tcW w:w="151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Указы и распоряжения Президента Российской Федерации, постановления и распоряжения Правительства Российской Федерации</w:t>
            </w:r>
          </w:p>
        </w:tc>
      </w:tr>
      <w:tr w:rsidR="00503ED4" w:rsidRPr="00503ED4" w:rsidTr="00503ED4"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hyperlink r:id="rId28" w:history="1">
              <w:r w:rsidRPr="00503ED4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   </w:t>
              </w:r>
              <w:r w:rsidRPr="00503ED4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Правила</w:t>
              </w:r>
              <w:r w:rsidRPr="00503ED4">
                <w:rPr>
                  <w:rFonts w:ascii="Arial" w:eastAsia="Times New Roman" w:hAnsi="Arial" w:cs="Arial"/>
                  <w:color w:val="66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 организации и проведения работ по ремонту и содержанию автомобильных дорог федерального значения, </w:t>
              </w:r>
              <w:r w:rsidRPr="00503ED4">
                <w:rPr>
                  <w:rFonts w:ascii="Arial" w:eastAsia="Times New Roman" w:hAnsi="Arial" w:cs="Arial"/>
                  <w:color w:val="66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lastRenderedPageBreak/>
                <w:t>утверждены </w:t>
              </w:r>
              <w:r w:rsidRPr="00503ED4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Постановление</w:t>
              </w:r>
              <w:r w:rsidRPr="00503ED4">
                <w:rPr>
                  <w:rFonts w:ascii="Arial" w:eastAsia="Times New Roman" w:hAnsi="Arial" w:cs="Arial"/>
                  <w:color w:val="66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 Правительства Российской Федерации от 14.11.2009 N 928</w:t>
              </w:r>
            </w:hyperlink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Пункты 1-14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both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 xml:space="preserve">Юридические лица, их руководители и иные должностные лица, индивидуальные предприниматели и их </w:t>
            </w: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уполномоченные представители, физические лица, их деятельность по соблюдению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дорог.   </w:t>
            </w:r>
          </w:p>
        </w:tc>
      </w:tr>
      <w:tr w:rsidR="00503ED4" w:rsidRPr="00503ED4" w:rsidTr="00503ED4">
        <w:tc>
          <w:tcPr>
            <w:tcW w:w="151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Нормативные правовые акты федеральных органов исполнительной власти</w:t>
            </w:r>
          </w:p>
        </w:tc>
      </w:tr>
      <w:tr w:rsidR="00503ED4" w:rsidRPr="00503ED4" w:rsidTr="00503ED4"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both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hyperlink r:id="rId29" w:history="1">
              <w:r w:rsidRPr="00503ED4">
                <w:rPr>
                  <w:rFonts w:ascii="Arial" w:eastAsia="Times New Roman" w:hAnsi="Arial" w:cs="Arial"/>
                  <w:color w:val="66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Приказ Минтранса России от 08.06.2012 N 163</w:t>
              </w:r>
            </w:hyperlink>
          </w:p>
          <w:p w:rsidR="00503ED4" w:rsidRPr="00503ED4" w:rsidRDefault="00503ED4" w:rsidP="00503ED4">
            <w:pPr>
              <w:spacing w:line="240" w:lineRule="auto"/>
              <w:jc w:val="both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"Об утверждении Порядка проведения оценки уровня содержания автомобильных дорог общего пользования федерального значения"</w:t>
            </w:r>
          </w:p>
          <w:p w:rsidR="00503ED4" w:rsidRPr="00503ED4" w:rsidRDefault="00503ED4" w:rsidP="00503ED4">
            <w:pPr>
              <w:spacing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hyperlink r:id="rId30" w:history="1">
              <w:r w:rsidRPr="00503ED4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 </w:t>
              </w:r>
              <w:r w:rsidRPr="00503ED4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"ГОСТ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</w:t>
              </w:r>
              <w:r w:rsidRPr="00503ED4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lastRenderedPageBreak/>
                <w:t>дорожного движения. Методы контроля"</w:t>
              </w:r>
            </w:hyperlink>
          </w:p>
          <w:p w:rsidR="00503ED4" w:rsidRPr="00503ED4" w:rsidRDefault="00503ED4" w:rsidP="00503ED4">
            <w:pPr>
              <w:spacing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 xml:space="preserve">Утвержден  Приказом </w:t>
            </w:r>
            <w:proofErr w:type="spellStart"/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Росстандарта</w:t>
            </w:r>
            <w:proofErr w:type="spellEnd"/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 xml:space="preserve"> от 26.09.2017 N 1245-ст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Приложения № 1-7</w:t>
            </w:r>
          </w:p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Разделы 4-8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both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Юридические лица, их руководители и иные должностные лица, индивидуальные предприниматели и их уполномоченные представители, физические лица, их деятельность по соблюдению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дорог.   </w:t>
            </w:r>
          </w:p>
        </w:tc>
      </w:tr>
      <w:tr w:rsidR="00503ED4" w:rsidRPr="00503ED4" w:rsidTr="00503ED4">
        <w:tc>
          <w:tcPr>
            <w:tcW w:w="151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Законы и нормативные правовые акты субъектов Российской Федерации</w:t>
            </w:r>
          </w:p>
        </w:tc>
      </w:tr>
      <w:tr w:rsidR="00503ED4" w:rsidRPr="00503ED4" w:rsidTr="00503ED4"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both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hyperlink r:id="rId31" w:history="1">
              <w:r w:rsidRPr="00503ED4">
                <w:rPr>
                  <w:rFonts w:ascii="Arial" w:eastAsia="Times New Roman" w:hAnsi="Arial" w:cs="Arial"/>
                  <w:color w:val="66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Закон Алтайского края от 03.12.2008 N 123-ЗС "Об автомобильных дорогах и о дорожной деятельности в Алтайском крае"</w:t>
              </w:r>
            </w:hyperlink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Главы 3,4,7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both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Юридические лица, их руководители и иные должностные лица, индивидуальные предприниматели и их уполномоченные представители, физические лица, их деятельность по соблюдению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дорог.   </w:t>
            </w:r>
          </w:p>
        </w:tc>
      </w:tr>
      <w:tr w:rsidR="00503ED4" w:rsidRPr="00503ED4" w:rsidTr="00503ED4">
        <w:tc>
          <w:tcPr>
            <w:tcW w:w="151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Муниципальные правовые акты</w:t>
            </w:r>
          </w:p>
        </w:tc>
      </w:tr>
      <w:tr w:rsidR="00503ED4" w:rsidRPr="00503ED4" w:rsidTr="00503ED4"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hyperlink r:id="rId32" w:history="1">
              <w:r w:rsidRPr="00503ED4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  <w:lang w:eastAsia="ru-RU"/>
                </w:rPr>
                <w:t xml:space="preserve">Р Е Ш Е Н И Е 27.09.2021 № 28 Об утверждении Положения о порядке осуществления муниципального контроля на автомобильном транспорте и в дорожном хозяйстве на территории муниципального образования </w:t>
              </w:r>
              <w:proofErr w:type="spellStart"/>
              <w:r w:rsidRPr="00503ED4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  <w:lang w:eastAsia="ru-RU"/>
                </w:rPr>
                <w:t>Заринский</w:t>
              </w:r>
              <w:proofErr w:type="spellEnd"/>
              <w:r w:rsidRPr="00503ED4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  <w:lang w:eastAsia="ru-RU"/>
                </w:rPr>
                <w:t xml:space="preserve"> </w:t>
              </w:r>
              <w:r w:rsidRPr="00503ED4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  <w:lang w:eastAsia="ru-RU"/>
                </w:rPr>
                <w:lastRenderedPageBreak/>
                <w:t>район Алтайского края</w:t>
              </w:r>
            </w:hyperlink>
            <w:r w:rsidRPr="00503ED4">
              <w:rPr>
                <w:rFonts w:ascii="Calibri" w:eastAsia="Times New Roman" w:hAnsi="Calibri" w:cs="Calibri"/>
                <w:b/>
                <w:bCs/>
                <w:color w:val="333333"/>
                <w:lang w:eastAsia="ru-RU"/>
              </w:rPr>
              <w:t> </w:t>
            </w:r>
            <w:hyperlink r:id="rId33" w:history="1">
              <w:r w:rsidRPr="00503ED4">
                <w:rPr>
                  <w:rFonts w:ascii="Arial" w:eastAsia="Times New Roman" w:hAnsi="Arial" w:cs="Arial"/>
                  <w:b/>
                  <w:bCs/>
                  <w:color w:val="0563C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(с изменениями от 25.11.2021 № 40)</w:t>
              </w:r>
            </w:hyperlink>
            <w:r w:rsidRPr="00503ED4">
              <w:rPr>
                <w:rFonts w:ascii="Calibri" w:eastAsia="Times New Roman" w:hAnsi="Calibri" w:cs="Calibri"/>
                <w:b/>
                <w:bCs/>
                <w:color w:val="333333"/>
                <w:lang w:eastAsia="ru-RU"/>
              </w:rPr>
              <w:t>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Разделы 2-5</w:t>
            </w:r>
          </w:p>
          <w:p w:rsidR="00503ED4" w:rsidRPr="00503ED4" w:rsidRDefault="00503ED4" w:rsidP="00503ED4">
            <w:pPr>
              <w:spacing w:line="240" w:lineRule="auto"/>
              <w:jc w:val="both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>Разделы 2-3 Положения  о муниципальном контроле за  сохранностью автомобильных дорог  местного значения на территориях сельских  поселений района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both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t xml:space="preserve">Юридические лица, их руководители и иные должностные лица, индивидуальные предприниматели и их уполномоченные представители, физические лица, их деятельность по соблюдению требований, </w:t>
            </w:r>
            <w:r w:rsidRPr="00503ED4">
              <w:rPr>
                <w:rFonts w:ascii="Arial" w:eastAsia="Times New Roman" w:hAnsi="Arial" w:cs="Arial"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дорог.   </w:t>
            </w:r>
          </w:p>
        </w:tc>
      </w:tr>
      <w:tr w:rsidR="00503ED4" w:rsidRPr="00503ED4" w:rsidTr="00503ED4">
        <w:tc>
          <w:tcPr>
            <w:tcW w:w="151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Иные документы, обязательность соблюдения которых установлена законодательством Российской Федерации</w:t>
            </w:r>
          </w:p>
        </w:tc>
      </w:tr>
      <w:tr w:rsidR="00503ED4" w:rsidRPr="00503ED4" w:rsidTr="00503ED4">
        <w:tc>
          <w:tcPr>
            <w:tcW w:w="42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Calibri" w:eastAsia="Times New Roman" w:hAnsi="Calibri" w:cs="Calibri"/>
                <w:b/>
                <w:bCs/>
                <w:color w:val="333333"/>
                <w:lang w:eastAsia="ru-RU"/>
              </w:rPr>
              <w:t> 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Calibri" w:eastAsia="Times New Roman" w:hAnsi="Calibri" w:cs="Calibri"/>
                <w:b/>
                <w:bCs/>
                <w:color w:val="333333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03ED4" w:rsidRPr="00503ED4" w:rsidTr="00503ED4"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ED4" w:rsidRPr="00503ED4" w:rsidRDefault="00503ED4" w:rsidP="00503ED4">
            <w:pPr>
              <w:spacing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  <w:r w:rsidRPr="00503ED4"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E87337" w:rsidRDefault="00E87337">
      <w:bookmarkStart w:id="0" w:name="_GoBack"/>
      <w:bookmarkEnd w:id="0"/>
    </w:p>
    <w:sectPr w:rsidR="00E87337" w:rsidSect="00503E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26"/>
    <w:rsid w:val="00176326"/>
    <w:rsid w:val="00503ED4"/>
    <w:rsid w:val="00E8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C71D3-71FD-434D-9C2E-DCA30400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51057/" TargetMode="External"/><Relationship Id="rId18" Type="http://schemas.openxmlformats.org/officeDocument/2006/relationships/hyperlink" Target="http://docs.cntd.ru/document/901991977" TargetMode="External"/><Relationship Id="rId26" Type="http://schemas.openxmlformats.org/officeDocument/2006/relationships/hyperlink" Target="http://docs.cntd.ru/document/90207058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60177865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docs.cntd.ru/document/420243538" TargetMode="External"/><Relationship Id="rId12" Type="http://schemas.openxmlformats.org/officeDocument/2006/relationships/hyperlink" Target="http://zarinray.ru/administration/munitsipalnyi-kontrol/munitsipalnyi-zemelnyi-kontrol/polozhenie-o-kontrole" TargetMode="External"/><Relationship Id="rId17" Type="http://schemas.openxmlformats.org/officeDocument/2006/relationships/hyperlink" Target="http://docs.cntd.ru/document/901964649" TargetMode="External"/><Relationship Id="rId25" Type="http://schemas.openxmlformats.org/officeDocument/2006/relationships/hyperlink" Target="http://www.consultant.ru/document/cons_doc_LAW_83079/" TargetMode="External"/><Relationship Id="rId33" Type="http://schemas.openxmlformats.org/officeDocument/2006/relationships/hyperlink" Target="http://zarinray.ru/upload/files/ot-27-09-2021-26-zhil-kontrolya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80037" TargetMode="External"/><Relationship Id="rId20" Type="http://schemas.openxmlformats.org/officeDocument/2006/relationships/hyperlink" Target="http://docs.cntd.ru/document/901877221" TargetMode="External"/><Relationship Id="rId29" Type="http://schemas.openxmlformats.org/officeDocument/2006/relationships/hyperlink" Target="http://docs.cntd.ru/document/90235374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3079/" TargetMode="External"/><Relationship Id="rId11" Type="http://schemas.openxmlformats.org/officeDocument/2006/relationships/hyperlink" Target="http://zarinray.ru/upload/files/ot-27-09-2021-26-zhil-kontrolya.doc" TargetMode="External"/><Relationship Id="rId24" Type="http://schemas.openxmlformats.org/officeDocument/2006/relationships/hyperlink" Target="http://www.consultant.ru/document/cons_doc_LAW_44571/" TargetMode="External"/><Relationship Id="rId32" Type="http://schemas.openxmlformats.org/officeDocument/2006/relationships/hyperlink" Target="http://zarinray.ru/upload/files/ot-27-09-2021-28-avtonadzor.doc" TargetMode="External"/><Relationship Id="rId5" Type="http://schemas.openxmlformats.org/officeDocument/2006/relationships/hyperlink" Target="http://www.consultant.ru/document/cons_doc_LAW_44571/" TargetMode="External"/><Relationship Id="rId15" Type="http://schemas.openxmlformats.org/officeDocument/2006/relationships/hyperlink" Target="http://www.consultant.ru/document/cons_doc_LAW_44571/" TargetMode="External"/><Relationship Id="rId23" Type="http://schemas.openxmlformats.org/officeDocument/2006/relationships/hyperlink" Target="http://docs.cntd.ru/document/902307834" TargetMode="External"/><Relationship Id="rId28" Type="http://schemas.openxmlformats.org/officeDocument/2006/relationships/hyperlink" Target="http://docs.cntd.ru/document/902185045" TargetMode="External"/><Relationship Id="rId10" Type="http://schemas.openxmlformats.org/officeDocument/2006/relationships/hyperlink" Target="http://zarinray.ru/administration/munitsipalnyi-kontrol/munitsipalnyi-zemelnyi-kontrol/polozhenie-o-kontrole" TargetMode="External"/><Relationship Id="rId19" Type="http://schemas.openxmlformats.org/officeDocument/2006/relationships/hyperlink" Target="http://www.consultant.ru/document/cons_doc_LAW_146557/" TargetMode="External"/><Relationship Id="rId31" Type="http://schemas.openxmlformats.org/officeDocument/2006/relationships/hyperlink" Target="http://docs.cntd.ru/document/819078533" TargetMode="External"/><Relationship Id="rId4" Type="http://schemas.openxmlformats.org/officeDocument/2006/relationships/hyperlink" Target="http://www.consultant.ru/document/cons_doc_LAW_33773/" TargetMode="External"/><Relationship Id="rId9" Type="http://schemas.openxmlformats.org/officeDocument/2006/relationships/hyperlink" Target="http://docs.cntd.ru/document/430541481" TargetMode="External"/><Relationship Id="rId14" Type="http://schemas.openxmlformats.org/officeDocument/2006/relationships/hyperlink" Target="http://www.consultant.ru/document/cons_doc_LAW_83079/" TargetMode="External"/><Relationship Id="rId22" Type="http://schemas.openxmlformats.org/officeDocument/2006/relationships/hyperlink" Target="http://zarinray.ru/upload/files/ot-27-09-2021-26-zhil-kontrolya.doc" TargetMode="External"/><Relationship Id="rId27" Type="http://schemas.openxmlformats.org/officeDocument/2006/relationships/hyperlink" Target="http://docs.cntd.ru/document/9014765" TargetMode="External"/><Relationship Id="rId30" Type="http://schemas.openxmlformats.org/officeDocument/2006/relationships/hyperlink" Target="https://legalacts.ru/doc/gost-r-50597-2017-natsionalnyi-standart-rossiiskoi-federatsii-dorogi-avtomobilnye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consultant.ru/document/cons_doc_LAW_876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2581</Words>
  <Characters>14716</Characters>
  <Application>Microsoft Office Word</Application>
  <DocSecurity>0</DocSecurity>
  <Lines>122</Lines>
  <Paragraphs>34</Paragraphs>
  <ScaleCrop>false</ScaleCrop>
  <Company/>
  <LinksUpToDate>false</LinksUpToDate>
  <CharactersWithSpaces>17263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2023-03-09T04:41:00Z</dcterms:created>
  <dcterms:modified xsi:type="dcterms:W3CDTF">2023-03-09T04:42:00Z</dcterms:modified>
</cp:coreProperties>
</file>